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44283E" w:rsidRDefault="007716C5" w:rsidP="0044283E">
      <w:pPr>
        <w:pStyle w:val="Title"/>
      </w:pPr>
      <w:r>
        <w:t>2 Timothy 2</w:t>
      </w:r>
      <w:r w:rsidR="0056608B" w:rsidRPr="0044283E">
        <w:t xml:space="preserve"> • </w:t>
      </w:r>
      <w:r>
        <w:t>Characteristics of the Faithful Minister</w:t>
      </w:r>
    </w:p>
    <w:p w:rsidR="00BE58C5" w:rsidRDefault="007716C5" w:rsidP="00B72A8A">
      <w:pPr>
        <w:numPr>
          <w:ilvl w:val="0"/>
          <w:numId w:val="6"/>
        </w:numPr>
      </w:pPr>
      <w:r>
        <w:t xml:space="preserve">(v.1-2) </w:t>
      </w:r>
      <w:r w:rsidR="00B72A8A" w:rsidRPr="00B72A8A">
        <w:t xml:space="preserve">A faithful minister is not only transformed and lives according to God’s </w:t>
      </w:r>
      <w:r w:rsidR="00B72A8A" w:rsidRPr="00B72A8A">
        <w:rPr>
          <w:b/>
          <w:color w:val="FF0000"/>
          <w:u w:val="single"/>
        </w:rPr>
        <w:t>Word</w:t>
      </w:r>
      <w:r w:rsidR="00B72A8A" w:rsidRPr="00B72A8A">
        <w:t xml:space="preserve">, but </w:t>
      </w:r>
      <w:r w:rsidR="00B72A8A" w:rsidRPr="00B72A8A">
        <w:rPr>
          <w:b/>
          <w:color w:val="FF0000"/>
          <w:u w:val="single"/>
        </w:rPr>
        <w:t>disciples</w:t>
      </w:r>
      <w:r w:rsidR="00B72A8A" w:rsidRPr="00B72A8A">
        <w:rPr>
          <w:color w:val="FF0000"/>
        </w:rPr>
        <w:t xml:space="preserve"> </w:t>
      </w:r>
      <w:r w:rsidR="00B72A8A" w:rsidRPr="00B72A8A">
        <w:t>others who in turn do the same.</w:t>
      </w:r>
    </w:p>
    <w:p w:rsidR="00CA4A87" w:rsidRDefault="00CA4A87" w:rsidP="00CA4A87">
      <w:pPr>
        <w:ind w:left="720"/>
      </w:pPr>
    </w:p>
    <w:p w:rsidR="007716C5" w:rsidRDefault="005F7FA5" w:rsidP="00AC0641">
      <w:pPr>
        <w:numPr>
          <w:ilvl w:val="0"/>
          <w:numId w:val="6"/>
        </w:numPr>
      </w:pPr>
      <w:r>
        <w:t>(v.3-4</w:t>
      </w:r>
      <w:r w:rsidR="007716C5">
        <w:t>)</w:t>
      </w:r>
      <w:r w:rsidR="00687A95">
        <w:t xml:space="preserve"> </w:t>
      </w:r>
      <w:r w:rsidR="00AC0641" w:rsidRPr="00AC0641">
        <w:t xml:space="preserve">A faithful minister is no longer </w:t>
      </w:r>
      <w:r w:rsidR="00AC0641" w:rsidRPr="00AC0641">
        <w:rPr>
          <w:b/>
          <w:color w:val="FF0000"/>
          <w:u w:val="single"/>
        </w:rPr>
        <w:t>serving</w:t>
      </w:r>
      <w:r w:rsidR="00AC0641" w:rsidRPr="00AC0641">
        <w:rPr>
          <w:color w:val="FF0000"/>
        </w:rPr>
        <w:t xml:space="preserve"> </w:t>
      </w:r>
      <w:r w:rsidR="00AC0641" w:rsidRPr="00AC0641">
        <w:t xml:space="preserve">himself, much less when or where or for what pleases them, but exclusively according to the </w:t>
      </w:r>
      <w:r w:rsidR="00AC0641" w:rsidRPr="00AC0641">
        <w:rPr>
          <w:b/>
          <w:color w:val="FF0000"/>
          <w:u w:val="single"/>
        </w:rPr>
        <w:t>Word</w:t>
      </w:r>
      <w:r w:rsidR="00AC0641" w:rsidRPr="00AC0641">
        <w:rPr>
          <w:color w:val="FF0000"/>
        </w:rPr>
        <w:t xml:space="preserve"> </w:t>
      </w:r>
      <w:r w:rsidR="00AC0641" w:rsidRPr="00AC0641">
        <w:t xml:space="preserve">and </w:t>
      </w:r>
      <w:r w:rsidR="00AC0641" w:rsidRPr="00AC0641">
        <w:rPr>
          <w:b/>
          <w:color w:val="FF0000"/>
          <w:u w:val="single"/>
        </w:rPr>
        <w:t>ways</w:t>
      </w:r>
      <w:r w:rsidR="00AC0641" w:rsidRPr="00AC0641">
        <w:rPr>
          <w:color w:val="FF0000"/>
        </w:rPr>
        <w:t xml:space="preserve"> </w:t>
      </w:r>
      <w:r w:rsidR="00AC0641" w:rsidRPr="00AC0641">
        <w:t xml:space="preserve">of </w:t>
      </w:r>
      <w:r w:rsidR="00AC0641" w:rsidRPr="00AC0641">
        <w:rPr>
          <w:b/>
          <w:color w:val="FF0000"/>
          <w:u w:val="single"/>
        </w:rPr>
        <w:t>Christ</w:t>
      </w:r>
      <w:r w:rsidR="00AC0641" w:rsidRPr="00AC0641">
        <w:rPr>
          <w:color w:val="FF0000"/>
        </w:rPr>
        <w:t xml:space="preserve"> </w:t>
      </w:r>
      <w:r w:rsidR="00AC0641" w:rsidRPr="00AC0641">
        <w:t xml:space="preserve">the </w:t>
      </w:r>
      <w:r w:rsidR="00AC0641" w:rsidRPr="00AC0641">
        <w:rPr>
          <w:b/>
          <w:color w:val="FF0000"/>
          <w:u w:val="single"/>
        </w:rPr>
        <w:t>Commander</w:t>
      </w:r>
      <w:r w:rsidR="00AC0641" w:rsidRPr="00AC0641">
        <w:t>.</w:t>
      </w:r>
    </w:p>
    <w:p w:rsidR="00CA4A87" w:rsidRDefault="00CA4A87" w:rsidP="00CA4A87"/>
    <w:p w:rsidR="005F7FA5" w:rsidRDefault="005F7FA5" w:rsidP="00F365BC">
      <w:pPr>
        <w:numPr>
          <w:ilvl w:val="0"/>
          <w:numId w:val="6"/>
        </w:numPr>
      </w:pPr>
      <w:r>
        <w:t xml:space="preserve">(v.5) </w:t>
      </w:r>
      <w:r w:rsidR="00F365BC" w:rsidRPr="00F365BC">
        <w:t xml:space="preserve">A faithful minister </w:t>
      </w:r>
      <w:r w:rsidR="00F365BC" w:rsidRPr="00F365BC">
        <w:rPr>
          <w:b/>
          <w:color w:val="FF0000"/>
          <w:u w:val="single"/>
        </w:rPr>
        <w:t>publicly</w:t>
      </w:r>
      <w:r w:rsidR="00F365BC" w:rsidRPr="00F365BC">
        <w:rPr>
          <w:color w:val="FF0000"/>
        </w:rPr>
        <w:t xml:space="preserve"> </w:t>
      </w:r>
      <w:r w:rsidR="00F365BC" w:rsidRPr="00F365BC">
        <w:t xml:space="preserve">lives according to the dictates and conditions of God’s Word and ways that they might be found ultimately </w:t>
      </w:r>
      <w:r w:rsidR="00F365BC" w:rsidRPr="00F365BC">
        <w:rPr>
          <w:b/>
          <w:color w:val="FF0000"/>
          <w:u w:val="single"/>
        </w:rPr>
        <w:t>successful</w:t>
      </w:r>
      <w:r w:rsidR="00F365BC" w:rsidRPr="00F365BC">
        <w:rPr>
          <w:color w:val="FF0000"/>
        </w:rPr>
        <w:t xml:space="preserve"> </w:t>
      </w:r>
      <w:r w:rsidR="00F365BC" w:rsidRPr="00F365BC">
        <w:t xml:space="preserve">according to God’s </w:t>
      </w:r>
      <w:r w:rsidR="00F365BC" w:rsidRPr="00F365BC">
        <w:rPr>
          <w:b/>
          <w:color w:val="FF0000"/>
          <w:u w:val="single"/>
        </w:rPr>
        <w:t>standard</w:t>
      </w:r>
      <w:r w:rsidR="00F365BC" w:rsidRPr="00F365BC">
        <w:t>.</w:t>
      </w:r>
    </w:p>
    <w:p w:rsidR="00CA4A87" w:rsidRDefault="00CA4A87" w:rsidP="00CA4A87"/>
    <w:p w:rsidR="00F365BC" w:rsidRDefault="00EE6AD9" w:rsidP="00F365BC">
      <w:pPr>
        <w:numPr>
          <w:ilvl w:val="0"/>
          <w:numId w:val="6"/>
        </w:numPr>
      </w:pPr>
      <w:r>
        <w:t>(v.6</w:t>
      </w:r>
      <w:r w:rsidR="007716C5">
        <w:t>)</w:t>
      </w:r>
      <w:r w:rsidR="00687A95">
        <w:t xml:space="preserve"> </w:t>
      </w:r>
      <w:r w:rsidR="00F365BC" w:rsidRPr="00F365BC">
        <w:t xml:space="preserve">A faithful minister patiently works in and out of </w:t>
      </w:r>
      <w:r w:rsidR="00F365BC" w:rsidRPr="00F365BC">
        <w:rPr>
          <w:b/>
          <w:color w:val="FF0000"/>
          <w:u w:val="single"/>
        </w:rPr>
        <w:t>season</w:t>
      </w:r>
      <w:r w:rsidR="00F365BC" w:rsidRPr="00F365BC">
        <w:rPr>
          <w:color w:val="FF0000"/>
        </w:rPr>
        <w:t xml:space="preserve"> </w:t>
      </w:r>
      <w:r w:rsidR="00F365BC" w:rsidRPr="00F365BC">
        <w:t xml:space="preserve">like a hard-working farmer for the </w:t>
      </w:r>
      <w:r w:rsidR="00F365BC" w:rsidRPr="00F365BC">
        <w:rPr>
          <w:b/>
          <w:color w:val="FF0000"/>
          <w:u w:val="single"/>
        </w:rPr>
        <w:t>results</w:t>
      </w:r>
      <w:r w:rsidR="00F365BC" w:rsidRPr="00F365BC">
        <w:rPr>
          <w:color w:val="FF0000"/>
        </w:rPr>
        <w:t xml:space="preserve"> </w:t>
      </w:r>
      <w:r w:rsidR="00F365BC" w:rsidRPr="00F365BC">
        <w:t>to eventually come.</w:t>
      </w:r>
    </w:p>
    <w:p w:rsidR="00CA4A87" w:rsidRDefault="00CA4A87" w:rsidP="00EE6AD9"/>
    <w:p w:rsidR="005E610C" w:rsidRDefault="005E610C" w:rsidP="00176EAA">
      <w:pPr>
        <w:numPr>
          <w:ilvl w:val="0"/>
          <w:numId w:val="6"/>
        </w:numPr>
      </w:pPr>
      <w:r>
        <w:t xml:space="preserve">(v.8-13) </w:t>
      </w:r>
      <w:r w:rsidR="00176EAA" w:rsidRPr="00176EAA">
        <w:t xml:space="preserve">A faithful minister does not </w:t>
      </w:r>
      <w:r w:rsidR="00176EAA" w:rsidRPr="008F6B21">
        <w:rPr>
          <w:b/>
          <w:color w:val="FF0000"/>
          <w:u w:val="single"/>
        </w:rPr>
        <w:t>compromise</w:t>
      </w:r>
      <w:r w:rsidR="00176EAA" w:rsidRPr="008F6B21">
        <w:rPr>
          <w:color w:val="FF0000"/>
        </w:rPr>
        <w:t xml:space="preserve"> </w:t>
      </w:r>
      <w:r w:rsidR="00176EAA" w:rsidRPr="00176EAA">
        <w:t xml:space="preserve">the Gospel either in the course of their own </w:t>
      </w:r>
      <w:r w:rsidR="00176EAA" w:rsidRPr="008F6B21">
        <w:rPr>
          <w:b/>
          <w:color w:val="FF0000"/>
          <w:u w:val="single"/>
        </w:rPr>
        <w:t>life</w:t>
      </w:r>
      <w:r w:rsidR="00176EAA" w:rsidRPr="008F6B21">
        <w:rPr>
          <w:color w:val="FF0000"/>
        </w:rPr>
        <w:t xml:space="preserve"> </w:t>
      </w:r>
      <w:r w:rsidR="008F6B21">
        <w:t xml:space="preserve">as they </w:t>
      </w:r>
      <w:r w:rsidR="008F6B21" w:rsidRPr="008F6B21">
        <w:rPr>
          <w:b/>
          <w:color w:val="FF0000"/>
          <w:u w:val="single"/>
        </w:rPr>
        <w:t>live</w:t>
      </w:r>
      <w:r w:rsidR="008F6B21" w:rsidRPr="008F6B21">
        <w:rPr>
          <w:color w:val="FF0000"/>
        </w:rPr>
        <w:t xml:space="preserve"> </w:t>
      </w:r>
      <w:r w:rsidR="008F6B21">
        <w:t>it out,</w:t>
      </w:r>
      <w:r w:rsidR="00176EAA" w:rsidRPr="00176EAA">
        <w:t xml:space="preserve"> and their own life bearing </w:t>
      </w:r>
      <w:r w:rsidR="00176EAA" w:rsidRPr="008F6B21">
        <w:rPr>
          <w:b/>
          <w:color w:val="FF0000"/>
          <w:u w:val="single"/>
        </w:rPr>
        <w:t>witness</w:t>
      </w:r>
      <w:r w:rsidR="00176EAA" w:rsidRPr="008F6B21">
        <w:rPr>
          <w:color w:val="FF0000"/>
        </w:rPr>
        <w:t xml:space="preserve"> </w:t>
      </w:r>
      <w:r w:rsidR="00176EAA" w:rsidRPr="00176EAA">
        <w:t>of it to others.</w:t>
      </w:r>
    </w:p>
    <w:p w:rsidR="00CA4A87" w:rsidRDefault="00CA4A87" w:rsidP="00CA4A87">
      <w:pPr>
        <w:ind w:left="720"/>
      </w:pPr>
    </w:p>
    <w:p w:rsidR="007716C5" w:rsidRDefault="007716C5" w:rsidP="00915831">
      <w:pPr>
        <w:numPr>
          <w:ilvl w:val="0"/>
          <w:numId w:val="6"/>
        </w:numPr>
      </w:pPr>
      <w:r>
        <w:t>(v.14-19)</w:t>
      </w:r>
      <w:r w:rsidR="00687A95">
        <w:t xml:space="preserve"> </w:t>
      </w:r>
      <w:r w:rsidR="00915831" w:rsidRPr="00915831">
        <w:t>e faithful minister is focused on “</w:t>
      </w:r>
      <w:r w:rsidR="00915831" w:rsidRPr="00915831">
        <w:rPr>
          <w:i/>
        </w:rPr>
        <w:t>accurately handling the word of truth</w:t>
      </w:r>
      <w:r w:rsidR="00915831" w:rsidRPr="00915831">
        <w:t xml:space="preserve">” not just in their own </w:t>
      </w:r>
      <w:r w:rsidR="00915831" w:rsidRPr="00915831">
        <w:rPr>
          <w:b/>
          <w:color w:val="FF0000"/>
          <w:u w:val="single"/>
        </w:rPr>
        <w:t>life</w:t>
      </w:r>
      <w:r w:rsidR="00915831" w:rsidRPr="00915831">
        <w:rPr>
          <w:color w:val="FF0000"/>
        </w:rPr>
        <w:t xml:space="preserve"> </w:t>
      </w:r>
      <w:r w:rsidR="00915831" w:rsidRPr="00915831">
        <w:t xml:space="preserve">and </w:t>
      </w:r>
      <w:r w:rsidR="00915831" w:rsidRPr="00915831">
        <w:rPr>
          <w:b/>
          <w:color w:val="FF0000"/>
          <w:u w:val="single"/>
        </w:rPr>
        <w:t>ministry</w:t>
      </w:r>
      <w:r w:rsidR="00915831" w:rsidRPr="00915831">
        <w:t xml:space="preserve">, but for the benefit of </w:t>
      </w:r>
      <w:r w:rsidR="00915831" w:rsidRPr="00915831">
        <w:rPr>
          <w:b/>
          <w:color w:val="FF0000"/>
          <w:u w:val="single"/>
        </w:rPr>
        <w:t>everyone</w:t>
      </w:r>
      <w:r w:rsidR="00915831" w:rsidRPr="00915831">
        <w:rPr>
          <w:color w:val="FF0000"/>
        </w:rPr>
        <w:t xml:space="preserve"> </w:t>
      </w:r>
      <w:r w:rsidR="00915831" w:rsidRPr="00915831">
        <w:t>around them.</w:t>
      </w:r>
    </w:p>
    <w:p w:rsidR="00CA4A87" w:rsidRDefault="00CA4A87" w:rsidP="00CA4A87"/>
    <w:p w:rsidR="007716C5" w:rsidRDefault="00313DDF" w:rsidP="003C23B7">
      <w:pPr>
        <w:numPr>
          <w:ilvl w:val="0"/>
          <w:numId w:val="6"/>
        </w:numPr>
      </w:pPr>
      <w:r>
        <w:lastRenderedPageBreak/>
        <w:t>(v.20</w:t>
      </w:r>
      <w:r w:rsidR="007716C5">
        <w:t>-23)</w:t>
      </w:r>
      <w:r w:rsidR="00687A95">
        <w:t xml:space="preserve"> </w:t>
      </w:r>
      <w:r w:rsidR="003C23B7" w:rsidRPr="003C23B7">
        <w:t xml:space="preserve">A faithful minister is a sanctified </w:t>
      </w:r>
      <w:r w:rsidR="003C23B7" w:rsidRPr="003C23B7">
        <w:rPr>
          <w:b/>
          <w:color w:val="FF0000"/>
          <w:u w:val="single"/>
        </w:rPr>
        <w:t>vessel</w:t>
      </w:r>
      <w:r w:rsidR="003C23B7" w:rsidRPr="003C23B7">
        <w:rPr>
          <w:color w:val="FF0000"/>
        </w:rPr>
        <w:t xml:space="preserve"> </w:t>
      </w:r>
      <w:r w:rsidR="003C23B7" w:rsidRPr="003C23B7">
        <w:t>of honor “</w:t>
      </w:r>
      <w:r w:rsidR="003C23B7" w:rsidRPr="003C23B7">
        <w:rPr>
          <w:i/>
        </w:rPr>
        <w:t>prepared for every good work</w:t>
      </w:r>
      <w:r w:rsidR="003C23B7" w:rsidRPr="003C23B7">
        <w:t xml:space="preserve">” of the Master, </w:t>
      </w:r>
      <w:r w:rsidR="003C23B7" w:rsidRPr="003C23B7">
        <w:rPr>
          <w:b/>
          <w:color w:val="FF0000"/>
          <w:u w:val="single"/>
        </w:rPr>
        <w:t>unpolluted</w:t>
      </w:r>
      <w:r w:rsidR="003C23B7" w:rsidRPr="003C23B7">
        <w:rPr>
          <w:color w:val="FF0000"/>
        </w:rPr>
        <w:t xml:space="preserve"> </w:t>
      </w:r>
      <w:r w:rsidR="003C23B7" w:rsidRPr="003C23B7">
        <w:t xml:space="preserve">by </w:t>
      </w:r>
      <w:r w:rsidR="003C23B7" w:rsidRPr="003C23B7">
        <w:rPr>
          <w:b/>
          <w:color w:val="FF0000"/>
          <w:u w:val="single"/>
        </w:rPr>
        <w:t>sin</w:t>
      </w:r>
      <w:r w:rsidR="003C23B7" w:rsidRPr="003C23B7">
        <w:rPr>
          <w:color w:val="FF0000"/>
        </w:rPr>
        <w:t xml:space="preserve"> </w:t>
      </w:r>
      <w:r w:rsidR="003C23B7" w:rsidRPr="003C23B7">
        <w:t>and pursuing “</w:t>
      </w:r>
      <w:r w:rsidR="003C23B7" w:rsidRPr="003C23B7">
        <w:rPr>
          <w:i/>
        </w:rPr>
        <w:t>righteousness, faith, love and peace</w:t>
      </w:r>
      <w:r w:rsidR="003C23B7" w:rsidRPr="003C23B7">
        <w:t>”.</w:t>
      </w:r>
    </w:p>
    <w:p w:rsidR="00CA4A87" w:rsidRDefault="00CA4A87" w:rsidP="00CA4A87"/>
    <w:p w:rsidR="007716C5" w:rsidRDefault="007716C5" w:rsidP="00CA4A87">
      <w:pPr>
        <w:numPr>
          <w:ilvl w:val="0"/>
          <w:numId w:val="6"/>
        </w:numPr>
      </w:pPr>
      <w:r>
        <w:t>(v.24-26)</w:t>
      </w:r>
      <w:r w:rsidR="00687A95">
        <w:t xml:space="preserve"> </w:t>
      </w:r>
      <w:r w:rsidR="00CA4A87" w:rsidRPr="00CA4A87">
        <w:t xml:space="preserve">A faithful minister does not return </w:t>
      </w:r>
      <w:r w:rsidR="00CA4A87" w:rsidRPr="00CA4A87">
        <w:rPr>
          <w:b/>
          <w:color w:val="FF0000"/>
          <w:u w:val="single"/>
        </w:rPr>
        <w:t>evil</w:t>
      </w:r>
      <w:r w:rsidR="00CA4A87" w:rsidRPr="00CA4A87">
        <w:rPr>
          <w:color w:val="FF0000"/>
        </w:rPr>
        <w:t xml:space="preserve"> </w:t>
      </w:r>
      <w:r w:rsidR="00CA4A87" w:rsidRPr="00CA4A87">
        <w:t xml:space="preserve">for </w:t>
      </w:r>
      <w:r w:rsidR="00CA4A87" w:rsidRPr="00CA4A87">
        <w:rPr>
          <w:b/>
          <w:color w:val="FF0000"/>
          <w:u w:val="single"/>
        </w:rPr>
        <w:t>evil</w:t>
      </w:r>
      <w:r w:rsidR="00CA4A87" w:rsidRPr="00CA4A87">
        <w:t xml:space="preserve">, but rises above it all to be a </w:t>
      </w:r>
      <w:r w:rsidR="00CA4A87" w:rsidRPr="00CA4A87">
        <w:rPr>
          <w:b/>
          <w:color w:val="FF0000"/>
          <w:u w:val="single"/>
        </w:rPr>
        <w:t>living</w:t>
      </w:r>
      <w:r w:rsidR="00CA4A87" w:rsidRPr="00CA4A87">
        <w:rPr>
          <w:color w:val="FF0000"/>
        </w:rPr>
        <w:t xml:space="preserve"> </w:t>
      </w:r>
      <w:r w:rsidR="00CA4A87" w:rsidRPr="00CA4A87">
        <w:t xml:space="preserve">example of what awaits the </w:t>
      </w:r>
      <w:r w:rsidR="00CA4A87" w:rsidRPr="00CA4A87">
        <w:rPr>
          <w:b/>
          <w:color w:val="FF0000"/>
          <w:u w:val="single"/>
        </w:rPr>
        <w:t>backslidden</w:t>
      </w:r>
      <w:r w:rsidR="00CA4A87" w:rsidRPr="00CA4A87">
        <w:rPr>
          <w:color w:val="FF0000"/>
        </w:rPr>
        <w:t xml:space="preserve"> </w:t>
      </w:r>
      <w:r w:rsidR="00CA4A87" w:rsidRPr="00CA4A87">
        <w:t>if they will return to Christ.</w:t>
      </w:r>
    </w:p>
    <w:p w:rsidR="00EE6AD9" w:rsidRDefault="00EE6AD9" w:rsidP="00EE6AD9">
      <w:pPr>
        <w:pStyle w:val="ListParagraph"/>
      </w:pPr>
    </w:p>
    <w:p w:rsidR="00EE6AD9" w:rsidRPr="00F365BC" w:rsidRDefault="00EE6AD9" w:rsidP="00EE6AD9">
      <w:pPr>
        <w:numPr>
          <w:ilvl w:val="0"/>
          <w:numId w:val="6"/>
        </w:numPr>
        <w:rPr>
          <w:i/>
        </w:rPr>
      </w:pPr>
      <w:r>
        <w:rPr>
          <w:i/>
        </w:rPr>
        <w:t>Overall Summary</w:t>
      </w:r>
      <w:r w:rsidRPr="00F365BC">
        <w:rPr>
          <w:i/>
        </w:rPr>
        <w:t>:</w:t>
      </w:r>
    </w:p>
    <w:p w:rsidR="00EE6AD9" w:rsidRDefault="00EE6AD9" w:rsidP="00EE6AD9">
      <w:pPr>
        <w:numPr>
          <w:ilvl w:val="1"/>
          <w:numId w:val="6"/>
        </w:numPr>
      </w:pPr>
      <w:r>
        <w:t xml:space="preserve">(v.3-4) </w:t>
      </w:r>
      <w:r w:rsidRPr="00F365BC">
        <w:rPr>
          <w:b/>
          <w:color w:val="FF0000"/>
          <w:u w:val="single"/>
        </w:rPr>
        <w:t>Suffer hardship</w:t>
      </w:r>
      <w:r w:rsidRPr="00F365BC">
        <w:rPr>
          <w:color w:val="FF0000"/>
        </w:rPr>
        <w:t xml:space="preserve"> </w:t>
      </w:r>
      <w:r>
        <w:t>so as to please Christ.</w:t>
      </w:r>
      <w:r>
        <w:t xml:space="preserve"> (Ex.: Soldier)</w:t>
      </w:r>
    </w:p>
    <w:p w:rsidR="00EE6AD9" w:rsidRDefault="00EE6AD9" w:rsidP="00EE6AD9">
      <w:pPr>
        <w:numPr>
          <w:ilvl w:val="1"/>
          <w:numId w:val="6"/>
        </w:numPr>
      </w:pPr>
      <w:r>
        <w:t xml:space="preserve">(v.5) </w:t>
      </w:r>
      <w:r w:rsidRPr="00F365BC">
        <w:rPr>
          <w:b/>
          <w:color w:val="FF0000"/>
          <w:u w:val="single"/>
        </w:rPr>
        <w:t>Compete to win</w:t>
      </w:r>
      <w:r w:rsidRPr="00F365BC">
        <w:rPr>
          <w:color w:val="FF0000"/>
        </w:rPr>
        <w:t xml:space="preserve"> </w:t>
      </w:r>
      <w:r>
        <w:t>in compliance with the Word.</w:t>
      </w:r>
      <w:r>
        <w:t xml:space="preserve"> (Ex.: Athlete)</w:t>
      </w:r>
    </w:p>
    <w:p w:rsidR="00EE6AD9" w:rsidRDefault="00EE6AD9" w:rsidP="00EE6AD9">
      <w:pPr>
        <w:numPr>
          <w:ilvl w:val="1"/>
          <w:numId w:val="6"/>
        </w:numPr>
      </w:pPr>
      <w:r>
        <w:t>(v.6</w:t>
      </w:r>
      <w:r>
        <w:t xml:space="preserve">) </w:t>
      </w:r>
      <w:r w:rsidRPr="00F365BC">
        <w:rPr>
          <w:b/>
          <w:color w:val="FF0000"/>
          <w:u w:val="single"/>
        </w:rPr>
        <w:t>Work hard</w:t>
      </w:r>
      <w:r w:rsidRPr="00F365BC">
        <w:rPr>
          <w:color w:val="FF0000"/>
        </w:rPr>
        <w:t xml:space="preserve"> </w:t>
      </w:r>
      <w:r>
        <w:t>to share in the harvest to eventually come.</w:t>
      </w:r>
      <w:r>
        <w:t xml:space="preserve"> (Ex.: Farmer}</w:t>
      </w:r>
    </w:p>
    <w:p w:rsidR="00EE6AD9" w:rsidRDefault="00EE6AD9" w:rsidP="00EE6AD9">
      <w:pPr>
        <w:numPr>
          <w:ilvl w:val="1"/>
          <w:numId w:val="6"/>
        </w:numPr>
      </w:pPr>
      <w:r>
        <w:t xml:space="preserve">(v.15) </w:t>
      </w:r>
      <w:r w:rsidRPr="00EE6AD9">
        <w:rPr>
          <w:b/>
          <w:color w:val="FF0000"/>
          <w:u w:val="single"/>
        </w:rPr>
        <w:t>Diligently</w:t>
      </w:r>
      <w:r w:rsidRPr="00EE6AD9">
        <w:rPr>
          <w:color w:val="FF0000"/>
        </w:rPr>
        <w:t xml:space="preserve"> </w:t>
      </w:r>
      <w:r>
        <w:t xml:space="preserve">and </w:t>
      </w:r>
      <w:r w:rsidRPr="00EE6AD9">
        <w:rPr>
          <w:b/>
          <w:color w:val="FF0000"/>
          <w:u w:val="single"/>
        </w:rPr>
        <w:t>accurately</w:t>
      </w:r>
      <w:r w:rsidRPr="00EE6AD9">
        <w:rPr>
          <w:color w:val="FF0000"/>
        </w:rPr>
        <w:t xml:space="preserve"> </w:t>
      </w:r>
      <w:r>
        <w:t>handle God's Word. (Ex.: Workman)</w:t>
      </w:r>
    </w:p>
    <w:p w:rsidR="00EE6AD9" w:rsidRDefault="00EE6AD9" w:rsidP="00EE6AD9">
      <w:pPr>
        <w:numPr>
          <w:ilvl w:val="1"/>
          <w:numId w:val="6"/>
        </w:numPr>
      </w:pPr>
      <w:r>
        <w:t xml:space="preserve">(v.21) </w:t>
      </w:r>
      <w:r w:rsidRPr="00EE6AD9">
        <w:rPr>
          <w:b/>
          <w:color w:val="FF0000"/>
          <w:u w:val="single"/>
        </w:rPr>
        <w:t>Pursue</w:t>
      </w:r>
      <w:r w:rsidRPr="00EE6AD9">
        <w:rPr>
          <w:color w:val="FF0000"/>
        </w:rPr>
        <w:t xml:space="preserve"> </w:t>
      </w:r>
      <w:r>
        <w:t>sanctification. (Ex.: Vessels)</w:t>
      </w:r>
    </w:p>
    <w:p w:rsidR="00EE6AD9" w:rsidRPr="00EA168E" w:rsidRDefault="00EE6AD9" w:rsidP="00EE6AD9">
      <w:pPr>
        <w:numPr>
          <w:ilvl w:val="1"/>
          <w:numId w:val="6"/>
        </w:numPr>
      </w:pPr>
      <w:r>
        <w:t xml:space="preserve">(v.24-26) Carry out the </w:t>
      </w:r>
      <w:r w:rsidRPr="00EE6AD9">
        <w:rPr>
          <w:b/>
          <w:color w:val="FF0000"/>
          <w:u w:val="single"/>
        </w:rPr>
        <w:t>Master's</w:t>
      </w:r>
      <w:r w:rsidRPr="00EE6AD9">
        <w:rPr>
          <w:color w:val="FF0000"/>
        </w:rPr>
        <w:t xml:space="preserve"> </w:t>
      </w:r>
      <w:r>
        <w:t xml:space="preserve">business the same way the </w:t>
      </w:r>
      <w:r w:rsidRPr="00EE6AD9">
        <w:rPr>
          <w:b/>
          <w:color w:val="FF0000"/>
          <w:u w:val="single"/>
        </w:rPr>
        <w:t>Master</w:t>
      </w:r>
      <w:r w:rsidRPr="00EE6AD9">
        <w:rPr>
          <w:color w:val="FF0000"/>
        </w:rPr>
        <w:t xml:space="preserve"> </w:t>
      </w:r>
      <w:r>
        <w:t>would. (Ex.: Bond-Servant)</w:t>
      </w:r>
      <w:bookmarkStart w:id="0" w:name="_GoBack"/>
      <w:bookmarkEnd w:id="0"/>
    </w:p>
    <w:sectPr w:rsidR="00EE6AD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9F" w:rsidRDefault="0027399F">
      <w:pPr>
        <w:spacing w:after="0" w:line="240" w:lineRule="auto"/>
      </w:pPr>
      <w:r>
        <w:separator/>
      </w:r>
    </w:p>
  </w:endnote>
  <w:endnote w:type="continuationSeparator" w:id="0">
    <w:p w:rsidR="0027399F" w:rsidRDefault="0027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9F" w:rsidRDefault="0027399F">
      <w:pPr>
        <w:spacing w:after="0" w:line="240" w:lineRule="auto"/>
      </w:pPr>
      <w:r>
        <w:separator/>
      </w:r>
    </w:p>
  </w:footnote>
  <w:footnote w:type="continuationSeparator" w:id="0">
    <w:p w:rsidR="0027399F" w:rsidRDefault="00273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76EAA"/>
    <w:rsid w:val="00206EB3"/>
    <w:rsid w:val="002659B0"/>
    <w:rsid w:val="0027399F"/>
    <w:rsid w:val="002A0268"/>
    <w:rsid w:val="00313DDF"/>
    <w:rsid w:val="003C23B7"/>
    <w:rsid w:val="003D411B"/>
    <w:rsid w:val="0044283E"/>
    <w:rsid w:val="00460DCA"/>
    <w:rsid w:val="0056608B"/>
    <w:rsid w:val="0058524D"/>
    <w:rsid w:val="005E610C"/>
    <w:rsid w:val="005F7FA5"/>
    <w:rsid w:val="0067356A"/>
    <w:rsid w:val="00687A95"/>
    <w:rsid w:val="006D2D8A"/>
    <w:rsid w:val="00712A62"/>
    <w:rsid w:val="00713FA9"/>
    <w:rsid w:val="007716C5"/>
    <w:rsid w:val="007B7266"/>
    <w:rsid w:val="007C11DB"/>
    <w:rsid w:val="00825613"/>
    <w:rsid w:val="008A60E0"/>
    <w:rsid w:val="008C2795"/>
    <w:rsid w:val="008E6706"/>
    <w:rsid w:val="008F6B21"/>
    <w:rsid w:val="00915831"/>
    <w:rsid w:val="0095773D"/>
    <w:rsid w:val="009A26E1"/>
    <w:rsid w:val="00A11E48"/>
    <w:rsid w:val="00A35264"/>
    <w:rsid w:val="00A40D50"/>
    <w:rsid w:val="00AC0641"/>
    <w:rsid w:val="00AE5D8F"/>
    <w:rsid w:val="00B00FD7"/>
    <w:rsid w:val="00B72A8A"/>
    <w:rsid w:val="00B83196"/>
    <w:rsid w:val="00BA4782"/>
    <w:rsid w:val="00BE58C5"/>
    <w:rsid w:val="00C45F5E"/>
    <w:rsid w:val="00C84334"/>
    <w:rsid w:val="00CA4A87"/>
    <w:rsid w:val="00DC4492"/>
    <w:rsid w:val="00E93483"/>
    <w:rsid w:val="00EA168E"/>
    <w:rsid w:val="00EE6AD9"/>
    <w:rsid w:val="00F321FD"/>
    <w:rsid w:val="00F365B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14</cp:revision>
  <dcterms:created xsi:type="dcterms:W3CDTF">2014-05-13T21:43:00Z</dcterms:created>
  <dcterms:modified xsi:type="dcterms:W3CDTF">2014-05-14T22:05:00Z</dcterms:modified>
</cp:coreProperties>
</file>